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SECRETARIA DE ESTADO DE TRANSPORTES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 xml:space="preserve">COMPANHIA DE DESENVOLVIMENTO RODOVIÁRIO E 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TERMINAIS DO ESTADO DO RIO DE JANEIRO</w:t>
      </w:r>
      <w:r w:rsidR="007415EA">
        <w:rPr>
          <w:b/>
          <w:bCs/>
          <w:sz w:val="24"/>
          <w:szCs w:val="24"/>
        </w:rPr>
        <w:t xml:space="preserve"> - CODERTE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</w:p>
    <w:p w:rsidR="009468A4" w:rsidRPr="0071518E" w:rsidRDefault="009468A4" w:rsidP="009468A4">
      <w:pPr>
        <w:suppressAutoHyphens/>
        <w:jc w:val="both"/>
        <w:rPr>
          <w:b/>
          <w:sz w:val="24"/>
          <w:szCs w:val="24"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</w:t>
      </w:r>
      <w:proofErr w:type="gramStart"/>
      <w:r>
        <w:rPr>
          <w:sz w:val="24"/>
          <w:szCs w:val="24"/>
        </w:rPr>
        <w:t>.</w:t>
      </w:r>
      <w:r w:rsidRPr="00F011ED">
        <w:t>,</w:t>
      </w:r>
      <w:proofErr w:type="gramEnd"/>
      <w:r w:rsidRPr="00F011ED">
        <w:t xml:space="preserve"> inscrita no CNPJ sob n. 42.467.191/0001-46, devidamente autorizada pelo Senhor Diretor Presidente</w:t>
      </w:r>
      <w:r w:rsidR="00BC726E">
        <w:t xml:space="preserve"> no Processo SEI n. 100004/000521</w:t>
      </w:r>
      <w:r w:rsidR="00280EE8">
        <w:t>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 w:rsidR="00221745">
        <w:t xml:space="preserve"> que no dia 21 de novembro de 2022</w:t>
      </w:r>
      <w:r w:rsidR="005C5954">
        <w:rPr>
          <w:b/>
        </w:rPr>
        <w:t xml:space="preserve"> </w:t>
      </w:r>
      <w:r w:rsidR="005C5954" w:rsidRPr="00855376">
        <w:t>às 14</w:t>
      </w:r>
      <w:r w:rsidR="00221745" w:rsidRPr="00855376">
        <w:t>:00 (quatorze</w:t>
      </w:r>
      <w:r w:rsidRPr="00855376">
        <w:t>) horas</w:t>
      </w:r>
      <w:r w:rsidRPr="00F011ED">
        <w:t xml:space="preserve"> fará realizar </w:t>
      </w:r>
      <w:r>
        <w:t xml:space="preserve">o </w:t>
      </w:r>
      <w:r w:rsidR="00391AD6">
        <w:t>Pr</w:t>
      </w:r>
      <w:r w:rsidR="00BC726E">
        <w:t>ocedimento Licitatório n. 006</w:t>
      </w:r>
      <w:r w:rsidR="00280EE8">
        <w:t>/2022.</w:t>
      </w:r>
    </w:p>
    <w:p w:rsidR="00CD5B91" w:rsidRDefault="00CD5B91" w:rsidP="00CD5B91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BC726E" w:rsidRDefault="00CD5B91" w:rsidP="00BC726E">
      <w:pPr>
        <w:spacing w:before="240" w:line="276" w:lineRule="auto"/>
        <w:jc w:val="both"/>
      </w:pPr>
      <w:r w:rsidRPr="00BC726E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r w:rsidR="00BC726E">
        <w:t xml:space="preserve">Outorga de permissão de uso, a título precário e oneroso, de espaço interno predeterminado, </w:t>
      </w:r>
      <w:r w:rsidR="00221745">
        <w:t xml:space="preserve">referente </w:t>
      </w:r>
      <w:r w:rsidR="00BC726E">
        <w:t xml:space="preserve">Loja N. 04, vazia.  Localizada de frente para a plataforma de embarque e desembarque, apresenta área útil de 12,07m². Localizada no Terminal Rodoviário Jose Lúcio da silva- Mendes (Rua Alberto Torres, nº 15, Centro, Mendes – RJ). </w:t>
      </w:r>
    </w:p>
    <w:p w:rsidR="00221745" w:rsidRDefault="00221745" w:rsidP="00BC726E">
      <w:pPr>
        <w:spacing w:before="240" w:line="276" w:lineRule="auto"/>
        <w:jc w:val="both"/>
        <w:rPr>
          <w:b/>
          <w:sz w:val="28"/>
          <w:szCs w:val="28"/>
        </w:rPr>
      </w:pPr>
      <w:r>
        <w:t xml:space="preserve">Local: </w:t>
      </w:r>
      <w:r>
        <w:rPr>
          <w:sz w:val="24"/>
          <w:szCs w:val="24"/>
        </w:rPr>
        <w:t>Av. Treze de Maio, 23 – 10º andar – Centro – Rio de Janeiro / RJ – sala de reuniões.</w:t>
      </w:r>
    </w:p>
    <w:p w:rsidR="00CD5B91" w:rsidRDefault="00CD5B91" w:rsidP="00280EE8">
      <w:pPr>
        <w:spacing w:line="276" w:lineRule="auto"/>
        <w:jc w:val="both"/>
        <w:rPr>
          <w:b/>
          <w:szCs w:val="24"/>
        </w:rPr>
      </w:pPr>
    </w:p>
    <w:p w:rsidR="00CD5B91" w:rsidRDefault="00CD5B91" w:rsidP="006C23FD">
      <w:pPr>
        <w:jc w:val="both"/>
        <w:rPr>
          <w:sz w:val="24"/>
          <w:szCs w:val="24"/>
        </w:rPr>
      </w:pP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r w:rsidR="002E1F06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280EE8">
        <w:rPr>
          <w:szCs w:val="24"/>
        </w:rPr>
        <w:t xml:space="preserve"> – CEP 20.031-007</w:t>
      </w:r>
      <w:r w:rsidR="009C487E">
        <w:rPr>
          <w:szCs w:val="24"/>
        </w:rPr>
        <w:t xml:space="preserve">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50" w:rsidRDefault="00420550">
      <w:r>
        <w:separator/>
      </w:r>
    </w:p>
  </w:endnote>
  <w:endnote w:type="continuationSeparator" w:id="0">
    <w:p w:rsidR="00420550" w:rsidRDefault="0042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5376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5376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50" w:rsidRDefault="00420550">
      <w:r>
        <w:separator/>
      </w:r>
    </w:p>
  </w:footnote>
  <w:footnote w:type="continuationSeparator" w:id="0">
    <w:p w:rsidR="00420550" w:rsidRDefault="0042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80095"/>
    <w:rsid w:val="0008116D"/>
    <w:rsid w:val="00081648"/>
    <w:rsid w:val="00082E60"/>
    <w:rsid w:val="000A01BC"/>
    <w:rsid w:val="000A16EE"/>
    <w:rsid w:val="000A469D"/>
    <w:rsid w:val="000B26E4"/>
    <w:rsid w:val="000C6108"/>
    <w:rsid w:val="000D1562"/>
    <w:rsid w:val="000D1B16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1745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0EE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332D8"/>
    <w:rsid w:val="00335D73"/>
    <w:rsid w:val="00341126"/>
    <w:rsid w:val="00354E52"/>
    <w:rsid w:val="003655B6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20550"/>
    <w:rsid w:val="00430D84"/>
    <w:rsid w:val="004327C0"/>
    <w:rsid w:val="00443C00"/>
    <w:rsid w:val="00445B39"/>
    <w:rsid w:val="00446D04"/>
    <w:rsid w:val="00452067"/>
    <w:rsid w:val="004571AA"/>
    <w:rsid w:val="00463503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33C1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5954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55376"/>
    <w:rsid w:val="00862B8F"/>
    <w:rsid w:val="008A04A7"/>
    <w:rsid w:val="008A1135"/>
    <w:rsid w:val="008A2DC6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26B4"/>
    <w:rsid w:val="00B961FB"/>
    <w:rsid w:val="00B97CFE"/>
    <w:rsid w:val="00BB0261"/>
    <w:rsid w:val="00BB2E90"/>
    <w:rsid w:val="00BC1469"/>
    <w:rsid w:val="00BC2927"/>
    <w:rsid w:val="00BC4747"/>
    <w:rsid w:val="00BC726E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A6320"/>
    <w:rsid w:val="00CA67FF"/>
    <w:rsid w:val="00CB2196"/>
    <w:rsid w:val="00CB51DF"/>
    <w:rsid w:val="00CB625B"/>
    <w:rsid w:val="00CC55C1"/>
    <w:rsid w:val="00CD5B91"/>
    <w:rsid w:val="00CE6A77"/>
    <w:rsid w:val="00D00C72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B27A6"/>
    <w:rsid w:val="00EB3A5F"/>
    <w:rsid w:val="00EB7AA6"/>
    <w:rsid w:val="00EC0CC6"/>
    <w:rsid w:val="00EC52FA"/>
    <w:rsid w:val="00EE20D3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0268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C5DC-AD68-40A1-936C-89EE1451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2019-12-06T11:37:00Z</cp:lastPrinted>
  <dcterms:created xsi:type="dcterms:W3CDTF">2022-09-21T17:15:00Z</dcterms:created>
  <dcterms:modified xsi:type="dcterms:W3CDTF">2022-09-23T14:01:00Z</dcterms:modified>
</cp:coreProperties>
</file>